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сшайбой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 шайбой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Городецком районе Нижегородской области на территорииспортивной базы «Море спорта» проходили всероссийскиемежведомственные соревнования сборных команд федеральных органовисполнительной власти Российской Федерации по хоккею с шайбой.</w:t>
            </w:r>
            <w:br/>
            <w:br/>
            <w:r>
              <w:rPr/>
              <w:t xml:space="preserve">В спортивных соревнованиях приняли участие команды: МЧС России,Росгвардия, ФСПП России, ФСИН России, Росатом, а такжеподразделения МВД России.</w:t>
            </w:r>
            <w:br/>
            <w:br/>
            <w:r>
              <w:rPr/>
              <w:t xml:space="preserve">В упорной борьбе сборная команда МЧС России стала бронзовымипризерами, «серебро» - сборная команда Росгвардии, «золото» усборной команды МВД Москвы.</w:t>
            </w:r>
            <w:br/>
            <w:br/>
            <w:r>
              <w:rPr/>
              <w:t xml:space="preserve">В торжественной церемонии награждения принял участие начальникГлавного управления МЧС России по Нижегородской области ВалерийСиньков, а также другие почётные гости.</w:t>
            </w:r>
            <w:br/>
            <w:br/>
            <w:r>
              <w:rPr/>
              <w:t xml:space="preserve">Победителям вручили медали, кубки, грамоты и ценные призы!</w:t>
            </w:r>
            <w:br/>
            <w:br/>
            <w:r>
              <w:rPr/>
              <w:t xml:space="preserve">Поздравляем спортсменов с победой и желаем им дальнейшихуспехов!</w:t>
            </w:r>
            <w:br/>
            <w:br/>
            <w:br/>
            <w:br/>
            <w:r>
              <w:rPr/>
              <w:t xml:space="preserve">Источник: Главное управление МЧС России по Нижегородскойобласти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2025-10-29T18:40:16+03:00</dcterms:created>
  <dcterms:modified xsi:type="dcterms:W3CDTF">2025-10-29T18:40:16+03:00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