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пожарно-прикладному спорту,посвященные памяти мастера спорта СССР Сергея Бушуева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пожарно-прикладному спорту,посвященные памяти мастера спорта СССР Сергея Бушуева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Новокузнецкезавершились Всероссийские соревнования по пожарно-прикладномуспорту,  посвященные памяти мастера спорта СССР СергеяБушуева.</w:t>
            </w:r>
            <w:br/>
            <w:br/>
            <w:r>
              <w:rPr/>
              <w:t xml:space="preserve">В соревнованиях приняли участие 15 команд из Сибири, Урала иДальнего Востока. По итогам соревнований в общекомандном зачётепервое место у хозяев соревнований команды Кемеровской области, навтором - команда Омской области, третье место – укоманды Алтайского края. Спортсменка из Алтайскогокрая, Екатерина Гусева, установила новое высшее достижениеРоссии в преодолении 100 - метровой полосы с препятствиями - 16,24сек.! Предыдущее высшее достижение было установлено ранее намеждународных соревнованиях "Кубок Дружбы" 17 мая в г. Подольске - Екатериной Чендаковой 16,31 сек.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2026-03-29T20:32:48+03:00</dcterms:created>
  <dcterms:modified xsi:type="dcterms:W3CDTF">2026-03-29T20:32:48+03:00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